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EA" w:rsidRDefault="00DE43EA" w:rsidP="00DE43EA">
      <w:pPr>
        <w:spacing w:line="54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</w:p>
    <w:p w:rsidR="00DE43EA" w:rsidRDefault="00DE43EA" w:rsidP="00DE43EA">
      <w:pPr>
        <w:spacing w:line="540" w:lineRule="exact"/>
        <w:rPr>
          <w:rFonts w:ascii="Times New Roman" w:eastAsia="黑体" w:hAnsi="Times New Roman"/>
          <w:sz w:val="32"/>
          <w:szCs w:val="32"/>
        </w:rPr>
      </w:pPr>
    </w:p>
    <w:p w:rsidR="00DE43EA" w:rsidRDefault="00DE43EA" w:rsidP="00DE43EA">
      <w:pPr>
        <w:jc w:val="center"/>
        <w:rPr>
          <w:rFonts w:ascii="Times New Roman" w:eastAsia="方正小标宋简体" w:hAnsi="Times New Roman" w:cs="黑体"/>
          <w:bCs/>
          <w:sz w:val="44"/>
          <w:szCs w:val="44"/>
        </w:rPr>
      </w:pPr>
      <w:r>
        <w:rPr>
          <w:rFonts w:ascii="Times New Roman" w:eastAsia="方正小标宋简体" w:hAnsi="Times New Roman" w:cs="黑体" w:hint="eastAsia"/>
          <w:bCs/>
          <w:sz w:val="44"/>
          <w:szCs w:val="44"/>
        </w:rPr>
        <w:t>四川省环境保护对外交流合作中心</w:t>
      </w:r>
    </w:p>
    <w:p w:rsidR="00DE43EA" w:rsidRDefault="00DE43EA" w:rsidP="00DE43EA">
      <w:pPr>
        <w:spacing w:line="540" w:lineRule="exact"/>
        <w:jc w:val="center"/>
        <w:rPr>
          <w:rFonts w:ascii="Times New Roman" w:eastAsia="方正小标宋简体" w:hAnsi="Times New Roman" w:cs="黑体"/>
          <w:sz w:val="44"/>
          <w:szCs w:val="44"/>
        </w:rPr>
      </w:pPr>
      <w:r>
        <w:rPr>
          <w:rFonts w:ascii="Times New Roman" w:eastAsia="方正小标宋简体" w:hAnsi="Times New Roman" w:cs="黑体" w:hint="eastAsia"/>
          <w:bCs/>
          <w:sz w:val="44"/>
          <w:szCs w:val="44"/>
        </w:rPr>
        <w:t>四川省环保投资评估与绩效评价中心</w:t>
      </w:r>
    </w:p>
    <w:p w:rsidR="00DE43EA" w:rsidRDefault="00DE43EA" w:rsidP="00DE43EA">
      <w:pPr>
        <w:spacing w:line="540" w:lineRule="exact"/>
        <w:jc w:val="center"/>
        <w:rPr>
          <w:rFonts w:ascii="Times New Roman" w:eastAsia="方正小标宋简体" w:hAnsi="Times New Roman" w:cs="黑体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cs="黑体" w:hint="eastAsia"/>
          <w:sz w:val="44"/>
          <w:szCs w:val="44"/>
        </w:rPr>
        <w:t>“添计增策”意见建议情况表</w:t>
      </w:r>
    </w:p>
    <w:bookmarkEnd w:id="0"/>
    <w:p w:rsidR="00DE43EA" w:rsidRDefault="00DE43EA" w:rsidP="00DE43EA">
      <w:pPr>
        <w:spacing w:line="540" w:lineRule="exact"/>
        <w:jc w:val="center"/>
        <w:rPr>
          <w:rFonts w:ascii="Times New Roman" w:eastAsia="方正小标宋简体" w:hAnsi="Times New Roman" w:cs="黑体"/>
          <w:sz w:val="44"/>
          <w:szCs w:val="44"/>
        </w:rPr>
      </w:pPr>
    </w:p>
    <w:tbl>
      <w:tblPr>
        <w:tblW w:w="8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2137"/>
        <w:gridCol w:w="2138"/>
        <w:gridCol w:w="2138"/>
      </w:tblGrid>
      <w:tr w:rsidR="00DE43EA" w:rsidTr="00DE43EA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3EA" w:rsidRDefault="00DE43EA">
            <w:pPr>
              <w:spacing w:line="56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sz w:val="32"/>
                <w:szCs w:val="32"/>
              </w:rPr>
              <w:t>姓</w:t>
            </w:r>
            <w:r>
              <w:rPr>
                <w:rFonts w:ascii="Times New Roman" w:eastAsia="黑体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32"/>
                <w:szCs w:val="32"/>
              </w:rPr>
              <w:t>名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EA" w:rsidRDefault="00DE43EA">
            <w:pPr>
              <w:spacing w:line="56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3EA" w:rsidRDefault="00DE43EA">
            <w:pPr>
              <w:spacing w:line="56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sz w:val="32"/>
                <w:szCs w:val="32"/>
              </w:rPr>
              <w:t>科</w:t>
            </w:r>
            <w:r>
              <w:rPr>
                <w:rFonts w:ascii="Times New Roman" w:eastAsia="黑体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32"/>
                <w:szCs w:val="32"/>
              </w:rPr>
              <w:t>室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EA" w:rsidRDefault="00DE43EA">
            <w:pPr>
              <w:spacing w:line="56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DE43EA" w:rsidTr="00DE43EA">
        <w:trPr>
          <w:trHeight w:val="617"/>
        </w:trPr>
        <w:tc>
          <w:tcPr>
            <w:tcW w:w="8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EA" w:rsidRDefault="00DE43EA">
            <w:pPr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32"/>
                <w:szCs w:val="32"/>
              </w:rPr>
              <w:t>意见及建议内容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：</w:t>
            </w:r>
          </w:p>
          <w:p w:rsidR="00DE43EA" w:rsidRDefault="00DE43EA">
            <w:pPr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DE43EA" w:rsidRDefault="00DE43EA">
            <w:pPr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DE43EA" w:rsidRDefault="00DE43EA">
            <w:pPr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DE43EA" w:rsidRDefault="00DE43EA">
            <w:pPr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DE43EA" w:rsidRDefault="00DE43EA">
            <w:pPr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DE43EA" w:rsidRDefault="00DE43EA">
            <w:pPr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DE43EA" w:rsidRDefault="00DE43EA">
            <w:pPr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DE43EA" w:rsidRDefault="00DE43EA">
            <w:pPr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DE43EA" w:rsidRDefault="00DE43EA">
            <w:pPr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DE43EA" w:rsidRDefault="00DE43EA">
            <w:pPr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DE43EA" w:rsidRDefault="00DE43EA">
            <w:pPr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DE43EA" w:rsidRDefault="00DE43EA">
            <w:pPr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DE43EA" w:rsidRDefault="00DE43EA">
            <w:pPr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DE43EA" w:rsidRDefault="00DE43EA">
            <w:pPr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DE43EA" w:rsidRDefault="00DE43EA" w:rsidP="00DE43EA">
      <w:pPr>
        <w:widowControl/>
        <w:jc w:val="left"/>
        <w:rPr>
          <w:rFonts w:ascii="Times New Roman" w:hAnsi="Times New Roman"/>
        </w:rPr>
      </w:pPr>
    </w:p>
    <w:p w:rsidR="00655B8D" w:rsidRDefault="00655B8D"/>
    <w:sectPr w:rsidR="00655B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0AE" w:rsidRDefault="002440AE" w:rsidP="00DE43EA">
      <w:r>
        <w:separator/>
      </w:r>
    </w:p>
  </w:endnote>
  <w:endnote w:type="continuationSeparator" w:id="0">
    <w:p w:rsidR="002440AE" w:rsidRDefault="002440AE" w:rsidP="00DE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0AE" w:rsidRDefault="002440AE" w:rsidP="00DE43EA">
      <w:r>
        <w:separator/>
      </w:r>
    </w:p>
  </w:footnote>
  <w:footnote w:type="continuationSeparator" w:id="0">
    <w:p w:rsidR="002440AE" w:rsidRDefault="002440AE" w:rsidP="00DE4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BE"/>
    <w:rsid w:val="002440AE"/>
    <w:rsid w:val="00655B8D"/>
    <w:rsid w:val="00DE43EA"/>
    <w:rsid w:val="00F5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4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43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43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43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4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43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43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43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Microsoft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张利</dc:creator>
  <cp:keywords/>
  <dc:description/>
  <cp:lastModifiedBy>张利</cp:lastModifiedBy>
  <cp:revision>2</cp:revision>
  <dcterms:created xsi:type="dcterms:W3CDTF">2019-02-11T03:09:00Z</dcterms:created>
  <dcterms:modified xsi:type="dcterms:W3CDTF">2019-02-11T03:10:00Z</dcterms:modified>
</cp:coreProperties>
</file>